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535CF0">
        <w:rPr>
          <w:rFonts w:ascii="Times New Roman" w:hAnsi="Times New Roman" w:cs="Times New Roman"/>
          <w:sz w:val="24"/>
          <w:szCs w:val="24"/>
        </w:rPr>
        <w:t>2</w:t>
      </w:r>
      <w:r w:rsidR="001A683C">
        <w:rPr>
          <w:rFonts w:ascii="Times New Roman" w:hAnsi="Times New Roman" w:cs="Times New Roman"/>
          <w:sz w:val="24"/>
          <w:szCs w:val="24"/>
        </w:rPr>
        <w:t>8</w:t>
      </w:r>
      <w:r w:rsidR="00535CF0">
        <w:rPr>
          <w:rFonts w:ascii="Times New Roman" w:hAnsi="Times New Roman" w:cs="Times New Roman"/>
          <w:sz w:val="24"/>
          <w:szCs w:val="24"/>
        </w:rPr>
        <w:t xml:space="preserve"> kwietnia</w:t>
      </w:r>
      <w:r w:rsidR="00B6766A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535CF0">
        <w:rPr>
          <w:rFonts w:ascii="Times New Roman" w:hAnsi="Times New Roman" w:cs="Times New Roman"/>
          <w:sz w:val="24"/>
          <w:szCs w:val="24"/>
        </w:rPr>
        <w:t>26</w:t>
      </w:r>
      <w:r w:rsidR="00CB451D">
        <w:rPr>
          <w:rFonts w:ascii="Times New Roman" w:hAnsi="Times New Roman" w:cs="Times New Roman"/>
          <w:sz w:val="24"/>
          <w:szCs w:val="24"/>
        </w:rPr>
        <w:t>.2017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35CF0" w:rsidRDefault="00EC0879" w:rsidP="00535CF0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76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</w:t>
      </w:r>
      <w:bookmarkStart w:id="0" w:name="_GoBack"/>
      <w:bookmarkEnd w:id="0"/>
      <w:r w:rsidRPr="00B676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oferty cenowej w prowadzonym postępowaniu o udzielenie zamówienia publicznego </w:t>
      </w:r>
      <w:r w:rsidRPr="00B676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B6766A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535CF0">
        <w:rPr>
          <w:rFonts w:ascii="Times New Roman" w:hAnsi="Times New Roman"/>
          <w:b/>
          <w:bCs/>
          <w:sz w:val="24"/>
          <w:szCs w:val="24"/>
        </w:rPr>
        <w:t>P</w:t>
      </w:r>
      <w:r w:rsidR="00535CF0" w:rsidRPr="00D34191">
        <w:rPr>
          <w:rFonts w:ascii="Times New Roman" w:hAnsi="Times New Roman"/>
          <w:b/>
          <w:bCs/>
          <w:sz w:val="24"/>
          <w:szCs w:val="24"/>
        </w:rPr>
        <w:t>ełnieni</w:t>
      </w:r>
      <w:r w:rsidR="00535CF0">
        <w:rPr>
          <w:rFonts w:ascii="Times New Roman" w:hAnsi="Times New Roman"/>
          <w:b/>
          <w:bCs/>
          <w:sz w:val="24"/>
          <w:szCs w:val="24"/>
        </w:rPr>
        <w:t>e</w:t>
      </w:r>
      <w:r w:rsidR="00535CF0" w:rsidRPr="00D34191">
        <w:rPr>
          <w:rFonts w:ascii="Times New Roman" w:hAnsi="Times New Roman"/>
          <w:b/>
          <w:bCs/>
          <w:sz w:val="24"/>
          <w:szCs w:val="24"/>
        </w:rPr>
        <w:t xml:space="preserve"> obowiązków Inspektora Nadzoru Inwestorskiego dla zadania inwestycyjnego pn.: </w:t>
      </w:r>
      <w:r w:rsidR="00535CF0" w:rsidRPr="00D34191">
        <w:rPr>
          <w:rFonts w:ascii="Times New Roman" w:hAnsi="Times New Roman"/>
          <w:b/>
          <w:sz w:val="24"/>
          <w:szCs w:val="24"/>
        </w:rPr>
        <w:t>„</w:t>
      </w:r>
      <w:r w:rsidR="00535CF0">
        <w:rPr>
          <w:rFonts w:ascii="Times New Roman" w:hAnsi="Times New Roman"/>
          <w:b/>
          <w:sz w:val="24"/>
          <w:szCs w:val="24"/>
        </w:rPr>
        <w:t xml:space="preserve">Przebudowa drogi powiatowej nr 2920C Kowal – Dobrzelewice – Baruchowo – etap </w:t>
      </w:r>
      <w:proofErr w:type="spellStart"/>
      <w:r w:rsidR="00535CF0">
        <w:rPr>
          <w:rFonts w:ascii="Times New Roman" w:hAnsi="Times New Roman"/>
          <w:b/>
          <w:sz w:val="24"/>
          <w:szCs w:val="24"/>
        </w:rPr>
        <w:t>Ib</w:t>
      </w:r>
      <w:proofErr w:type="spellEnd"/>
      <w:r w:rsidR="00535CF0">
        <w:rPr>
          <w:rFonts w:ascii="Times New Roman" w:hAnsi="Times New Roman"/>
          <w:b/>
          <w:sz w:val="24"/>
          <w:szCs w:val="24"/>
        </w:rPr>
        <w:t xml:space="preserve"> od km 5+878 do km 6+878</w:t>
      </w:r>
      <w:r w:rsidR="00535CF0" w:rsidRPr="00D34191">
        <w:rPr>
          <w:rFonts w:ascii="Times New Roman" w:hAnsi="Times New Roman"/>
          <w:b/>
          <w:sz w:val="24"/>
          <w:szCs w:val="24"/>
        </w:rPr>
        <w:t>”</w:t>
      </w:r>
      <w:r w:rsidR="00535CF0">
        <w:rPr>
          <w:rFonts w:ascii="Times New Roman" w:hAnsi="Times New Roman"/>
          <w:b/>
          <w:sz w:val="24"/>
          <w:szCs w:val="24"/>
        </w:rPr>
        <w:t>.</w:t>
      </w:r>
    </w:p>
    <w:p w:rsidR="00EC0879" w:rsidRPr="00C32596" w:rsidRDefault="00EC0879" w:rsidP="006B3B1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EC0879" w:rsidRPr="00BD6123" w:rsidRDefault="007F2699" w:rsidP="00BD6123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BD6123" w:rsidRPr="00BD6123" w:rsidRDefault="00BD6123" w:rsidP="001A683C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EC0879" w:rsidRPr="00E34811" w:rsidRDefault="00E34811" w:rsidP="00E34811">
      <w:pPr>
        <w:tabs>
          <w:tab w:val="left" w:pos="-354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E348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Starosta Włocławski </w:t>
      </w:r>
    </w:p>
    <w:p w:rsidR="00E34811" w:rsidRPr="00E34811" w:rsidRDefault="00E34811" w:rsidP="00E34811">
      <w:pPr>
        <w:tabs>
          <w:tab w:val="left" w:pos="-354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Kazimierz K</w:t>
      </w:r>
      <w:r w:rsidRPr="00E348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aca</w:t>
      </w: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1A683C" w:rsidRDefault="001A683C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6B3B13" w:rsidRDefault="006B3B13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6B3B13" w:rsidRDefault="006B3B13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9E" w:rsidRDefault="0096759E" w:rsidP="00976A05">
      <w:pPr>
        <w:spacing w:after="0" w:line="240" w:lineRule="auto"/>
      </w:pPr>
      <w:r>
        <w:separator/>
      </w:r>
    </w:p>
  </w:endnote>
  <w:endnote w:type="continuationSeparator" w:id="0">
    <w:p w:rsidR="0096759E" w:rsidRDefault="0096759E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9E" w:rsidRDefault="0096759E" w:rsidP="00976A05">
      <w:pPr>
        <w:spacing w:after="0" w:line="240" w:lineRule="auto"/>
      </w:pPr>
      <w:r>
        <w:separator/>
      </w:r>
    </w:p>
  </w:footnote>
  <w:footnote w:type="continuationSeparator" w:id="0">
    <w:p w:rsidR="0096759E" w:rsidRDefault="0096759E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1A683C"/>
    <w:rsid w:val="001D42D2"/>
    <w:rsid w:val="00280EF2"/>
    <w:rsid w:val="003246D5"/>
    <w:rsid w:val="00535CF0"/>
    <w:rsid w:val="00572E8F"/>
    <w:rsid w:val="0060610D"/>
    <w:rsid w:val="006B3B13"/>
    <w:rsid w:val="007738AE"/>
    <w:rsid w:val="00796AB2"/>
    <w:rsid w:val="007F2699"/>
    <w:rsid w:val="0096759E"/>
    <w:rsid w:val="00976A05"/>
    <w:rsid w:val="00A001CB"/>
    <w:rsid w:val="00B6766A"/>
    <w:rsid w:val="00BD6123"/>
    <w:rsid w:val="00CB451D"/>
    <w:rsid w:val="00CE52BD"/>
    <w:rsid w:val="00E34811"/>
    <w:rsid w:val="00E76244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13</cp:revision>
  <cp:lastPrinted>2017-04-28T09:17:00Z</cp:lastPrinted>
  <dcterms:created xsi:type="dcterms:W3CDTF">2016-11-10T12:52:00Z</dcterms:created>
  <dcterms:modified xsi:type="dcterms:W3CDTF">2017-04-28T11:20:00Z</dcterms:modified>
</cp:coreProperties>
</file>